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书名：控制老化的理论和实践  为舒适而愉快的老年奋斗</w:t>
      </w:r>
    </w:p>
    <w:p>
      <w:r>
        <w:t>作者：（日）越智宏伦编著；曲忠贵等译</w:t>
      </w:r>
    </w:p>
    <w:p>
      <w:r>
        <w:t>出版社：北京：人民日报出版社</w:t>
      </w:r>
    </w:p>
    <w:p>
      <w:r>
        <w:t>出版日期：1988.05</w:t>
      </w:r>
    </w:p>
    <w:p>
      <w:r>
        <w:t>总页数：156</w:t>
      </w:r>
    </w:p>
    <w:p>
      <w:r>
        <w:t>更多请访问教客网: www.jiaokey.com</w:t>
      </w:r>
    </w:p>
    <w:p>
      <w:r>
        <w:t>控制老化的理论和实践  为舒适而愉快的老年奋斗 评论地址：https://www.jiaokey.com/book/detail/10726433.html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