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书名：寄生虫病病例研究</w:t>
      </w:r>
    </w:p>
    <w:p>
      <w:r>
        <w:t>作者：（美）雷夫斯尼德（Reifsnyder，D.N.）著；孙怀宝，王在华译</w:t>
      </w:r>
    </w:p>
    <w:p>
      <w:r>
        <w:t>出版社：郑州：河南科学技术出版社</w:t>
      </w:r>
    </w:p>
    <w:p>
      <w:r>
        <w:t>出版日期：1987.08</w:t>
      </w:r>
    </w:p>
    <w:p>
      <w:r>
        <w:t>总页数：257</w:t>
      </w:r>
    </w:p>
    <w:p>
      <w:r>
        <w:t>更多请访问教客网: www.jiaokey.com</w:t>
      </w:r>
    </w:p>
    <w:p>
      <w:r>
        <w:t>寄生虫病病例研究 评论地址：https://www.jiaokey.com/book/detail/10762469.html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