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书名：五金交电商品知识</w:t>
      </w:r>
    </w:p>
    <w:p>
      <w:r>
        <w:t>作者：中国职业技术培训学会商粮供教育研究会编</w:t>
      </w:r>
    </w:p>
    <w:p>
      <w:r>
        <w:t>出版社：北京：中国展望出版社</w:t>
      </w:r>
    </w:p>
    <w:p>
      <w:r>
        <w:t>出版日期：1989.09</w:t>
      </w:r>
    </w:p>
    <w:p>
      <w:r>
        <w:t>总页数：438</w:t>
      </w:r>
    </w:p>
    <w:p>
      <w:r>
        <w:t>更多请访问教客网: www.jiaokey.com</w:t>
      </w:r>
    </w:p>
    <w:p>
      <w:r>
        <w:t>五金交电商品知识 评论地址：https://www.jiaokey.com/book/detail/10814232.html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