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书名：灵捷虚拟企业科学管理</w:t>
      </w:r>
    </w:p>
    <w:p>
      <w:r>
        <w:t>作者：陈菊红等著</w:t>
      </w:r>
    </w:p>
    <w:p>
      <w:r>
        <w:t>出版社：西安：西安交通大学出版社</w:t>
      </w:r>
    </w:p>
    <w:p>
      <w:r>
        <w:t>出版日期：2002.05</w:t>
      </w:r>
    </w:p>
    <w:p>
      <w:r>
        <w:t>总页数：203</w:t>
      </w:r>
    </w:p>
    <w:p>
      <w:r>
        <w:t>更多请访问教客网: www.jiaokey.com</w:t>
      </w:r>
    </w:p>
    <w:p>
      <w:r>
        <w:t>灵捷虚拟企业科学管理 评论地址：https://www.jiaokey.com/book/detail/10866558.html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