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书名：新新作文：三年级读本</w:t>
      </w:r>
    </w:p>
    <w:p>
      <w:r>
        <w:t>作者：杨明明主编；汪燕宏，娄屹兰等编</w:t>
      </w:r>
    </w:p>
    <w:p>
      <w:r>
        <w:t>出版社：杭州：浙江古籍出版社</w:t>
      </w:r>
    </w:p>
    <w:p>
      <w:r>
        <w:t>出版日期：2003.07</w:t>
      </w:r>
    </w:p>
    <w:p>
      <w:r>
        <w:t>总页数：282</w:t>
      </w:r>
    </w:p>
    <w:p>
      <w:r>
        <w:t>更多请访问教客网: www.jiaokey.com</w:t>
      </w:r>
    </w:p>
    <w:p>
      <w:r>
        <w:t>新新作文：三年级读本 评论地址：https://www.jiaokey.com/book/detail/11171776.html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