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书名：东亚建筑遗产的历史和未来 东亚建筑文化国际研讨会·南京2004优秀论文集</w:t>
      </w:r>
    </w:p>
    <w:p>
      <w:r>
        <w:t>作者：东南大学建筑学院编</w:t>
      </w:r>
    </w:p>
    <w:p>
      <w:r>
        <w:t>出版社：南京：东南大学出版社</w:t>
      </w:r>
    </w:p>
    <w:p>
      <w:r>
        <w:t>出版日期：2005.12</w:t>
      </w:r>
    </w:p>
    <w:p>
      <w:r>
        <w:t>总页数：400</w:t>
      </w:r>
    </w:p>
    <w:p>
      <w:r>
        <w:t>更多请访问教客网: www.jiaokey.com</w:t>
      </w:r>
    </w:p>
    <w:p>
      <w:r>
        <w:t>东亚建筑遗产的历史和未来 东亚建筑文化国际研讨会·南京2004优秀论文集 评论地址：https://www.jiaokey.com/book/detail/11685577.html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