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书名：一门三世四督抚  连平“颜氏文化”资料精选集</w:t>
      </w:r>
    </w:p>
    <w:p>
      <w:r>
        <w:t>作者：连平县文学艺术界联合会编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一门三世四督抚  连平“颜氏文化”资料精选集 评论地址：https://www.jiaokey.com/book/detail/11795030.html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