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书名：生猪代饲料的调制法和快速育肥法</w:t>
      </w:r>
    </w:p>
    <w:p>
      <w:r>
        <w:t>作者：陕西省商业厅编</w:t>
      </w:r>
    </w:p>
    <w:p>
      <w:r>
        <w:t>出版社：西安：陕西人民出版社</w:t>
      </w:r>
    </w:p>
    <w:p>
      <w:r>
        <w:t>出版日期：1959.03</w:t>
      </w:r>
    </w:p>
    <w:p>
      <w:r>
        <w:t>总页数：49</w:t>
      </w:r>
    </w:p>
    <w:p>
      <w:r>
        <w:t>更多请访问教客网: www.jiaokey.com</w:t>
      </w:r>
    </w:p>
    <w:p>
      <w:r>
        <w:t>生猪代饲料的调制法和快速育肥法 评论地址：https://www.jiaokey.com/book/detail/11844497.html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