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  第2版</w:t>
      </w:r>
    </w:p>
    <w:p>
      <w:r>
        <w:t>作者：斯桃技，杨寅春，俞利君编</w:t>
      </w:r>
    </w:p>
    <w:p>
      <w:r>
        <w:t>出版社：北京：人民邮电出版社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网络工程  第2版 评论地址：https://www.jiaokey.com/book/detail/12079158.html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