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书名：俄罗斯大地之子  列夫·托尔斯泰  肖洛霍夫与他的小说</w:t>
      </w:r>
    </w:p>
    <w:p>
      <w:r>
        <w:t>作者:马万辉著；丁夏著</w:t>
      </w:r>
    </w:p>
    <w:p>
      <w:r>
        <w:t>出版社:长春：时代文艺出版社；海口：海南出版社</w:t>
      </w:r>
    </w:p>
    <w:p>
      <w:r>
        <w:t>出版日期：2001.09</w:t>
      </w:r>
    </w:p>
    <w:p>
      <w:r>
        <w:t>总页数：302</w:t>
      </w:r>
    </w:p>
    <w:p>
      <w:r>
        <w:t>更多请访问教客网:www.jiaokey.com</w:t>
      </w:r>
    </w:p>
    <w:p>
      <w:r>
        <w:t>俄罗斯大地之子  列夫·托尔斯泰  肖洛霍夫与他的小说评论地址：https://www.jiaokey.com/book/detail/12577188.html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