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40168271_STUDY WRITING_A COURSE IN WRITTEN ENGLISH FOR ACADEMIC AND PROFESSIONAL PURPOSES_p168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40168271_STUDY WRITING_A COURSE IN WRITTEN ENGLISH FOR ACADEMIC AND PROFESSIONAL PURPOSES_p168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关键词搜索：https://www.jiaokey.com/tag/40168271_STUDY WRITING_A COURSE IN WRITTEN ENGLISH FOR ACADEMIC AND PROFESSIONAL PURPOSES_p168.html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