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Suspension Geometry and Computation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Suspension Geometry and Computation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本书出售、求购地址：https://www.jiaokey.com/book/detail/40417070.html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关键词搜索：https://www.jiaokey.com/tag/Suspension Geometry and Computation.html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