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国家标准  GB/T 17202-1997  工业电动洗衣机安全要求=SAFETY REQUIREMENTS FOR ELECTRIC COMMERCIAL CLOTHES-WASHING EQUIPMENT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中华人民共和国国家标准  GB/T 17202-1997  工业电动洗衣机安全要求=SAFETY REQUIREMENTS FOR ELECTRIC COMMERCIAL CLOTHES-WASHING EQUIPMENT 评论地址：https://www.jiaokey.com/book/detail/50377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