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书名：童心里的中国心</w:t>
      </w:r>
    </w:p>
    <w:p>
      <w:r>
        <w:t>作者：中共重庆市巴南区宣传部，重庆市巴南区文化广播电视新闻出版局，重庆市巴南区文化艺术联合会主编</w:t>
      </w:r>
    </w:p>
    <w:p>
      <w:r>
        <w:t>出版社：重庆：重庆出版社</w:t>
      </w:r>
    </w:p>
    <w:p>
      <w:r>
        <w:t>出版日期：2009.12</w:t>
      </w:r>
    </w:p>
    <w:p>
      <w:r>
        <w:t>总页数：161</w:t>
      </w:r>
    </w:p>
    <w:p>
      <w:r>
        <w:t>更多请访问教客网: www.jiaokey.com</w:t>
      </w:r>
    </w:p>
    <w:p>
      <w:r>
        <w:t>童心里的中国心 评论地址：https://www.jiaokey.com/book/detail/96012117.html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