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书名：科学博物馆  独角仙与锹甲  业务二部专用</w:t>
      </w:r>
    </w:p>
    <w:p>
      <w:r>
        <w:t>作者：小橡果工作室</w:t>
      </w:r>
    </w:p>
    <w:p>
      <w:r>
        <w:t>出版社：江苏凤凰科学技术出版社</w:t>
      </w:r>
    </w:p>
    <w:p>
      <w:r>
        <w:t>出版日期：2018.04</w:t>
      </w:r>
    </w:p>
    <w:p>
      <w:r>
        <w:t>总页数：24</w:t>
      </w:r>
    </w:p>
    <w:p>
      <w:r>
        <w:t>更多请访问教客网: www.jiaokey.com</w:t>
      </w:r>
    </w:p>
    <w:p>
      <w:r>
        <w:t>科学博物馆  独角仙与锹甲  业务二部专用 评论地址：https://www.jiaokey.com/book/detail/96198113.html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